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Układów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Zasuwa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godzin: ćwiczenia
15 godzin: praca nad projektem na zajęciach
20 godzin: praca własna nad projektem, konsultacje
razem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Pokładowe I, II; Informatyka I,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tworzenia oprogramowania symulującego działanie wybranych układów/instalacji pokładowych współczesnego statku powietrznego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podstaw teorii programowania. Wprowadzenie do oprogramowania Matlab i Simulink. Struktura programu symulacyjnego. Przykładowe modele matematyczne elementów systemu pokładowego (silniki elektryczne, elementy hydrauliczne, mechaniczne, itp.). Oprogramowanie czasu rzeczywistego. Zagadnienia optymalizacji oprogramowania symulacyjnego. Zagadnienia weryfikacji i walidacji oprogramowania symulacyjnego. Praca samodzielna – opracowanie i uruchomienie programu symulacji działania wybranego systemu/urządzenia (konsultacje z prowadzącym).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Projekt, podczas którego studenci powinni zasymulować działanie wybranej instalacji pokładowej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Materiały na stronie http://zaiol.meil.pw.edu.pl w dziale Dydaktyka (dostępne dla studentów odrabiających przedmiot po zalogowaniu) 
2. Dokumentacja wybranego (symulowanego) systemu pokładowego 
Dodatkowe literatura: - literatura dot. programowania w wybranym środowisku programistycznym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NS614_W1: </w:t>
      </w:r>
    </w:p>
    <w:p>
      <w:pPr/>
      <w:r>
        <w:rPr/>
        <w:t xml:space="preserve">							Wie jaka jest architektura oprogramowania symulacyjnego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NS614_U1: </w:t>
      </w:r>
    </w:p>
    <w:p>
      <w:pPr/>
      <w:r>
        <w:rPr/>
        <w:t xml:space="preserve">							Umie napisać proste oprogramowanie symulacyjne w środowisku Matlab/Simulink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NS614_U2: </w:t>
      </w:r>
    </w:p>
    <w:p>
      <w:pPr/>
      <w:r>
        <w:rPr/>
        <w:t xml:space="preserve">							Umie dobrać modele matematyczne elementów systemu pokładowego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NS614_U3: </w:t>
      </w:r>
    </w:p>
    <w:p>
      <w:pPr/>
      <w:r>
        <w:rPr/>
        <w:t xml:space="preserve">							Umie zintegrować moduły oprogramowania symulacyjnego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NS614_U4: </w:t>
      </w:r>
    </w:p>
    <w:p>
      <w:pPr/>
      <w:r>
        <w:rPr/>
        <w:t xml:space="preserve">							Umie stworzyć prostą dokumentację oprogramowania symulacyjnego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LiK1_U03, 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NS614_K1: </w:t>
      </w:r>
    </w:p>
    <w:p>
      <w:pPr/>
      <w:r>
        <w:rPr/>
        <w:t xml:space="preserve">							Umie pracować zespołowo przy tworzeniu oprogramowania symulacyjnego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2026-10-21T02:01:43+02:00</dcterms:created>
  <dcterms:modified xsi:type="dcterms:W3CDTF">2026-10-21T02:01:43+02:00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